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1AFBC" w14:textId="5E6950C1" w:rsidR="000313B3" w:rsidRPr="003635F6" w:rsidRDefault="00873F21" w:rsidP="009100C9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>OŚWIADCZENIE WYKONAWCY O NIEPODLEGANIU WYKLUCZENIU</w:t>
      </w:r>
      <w:r w:rsidR="001A6380">
        <w:rPr>
          <w:rFonts w:ascii="Trebuchet MS" w:hAnsi="Trebuchet MS" w:cs="Times New Roman"/>
          <w:b/>
        </w:rPr>
        <w:t xml:space="preserve"> Z</w:t>
      </w:r>
      <w:r w:rsidRPr="003635F6">
        <w:rPr>
          <w:rFonts w:ascii="Trebuchet MS" w:hAnsi="Trebuchet MS" w:cs="Times New Roman"/>
          <w:b/>
        </w:rPr>
        <w:t xml:space="preserve"> POSTĘPOWANI</w:t>
      </w:r>
      <w:r w:rsidR="001A6380">
        <w:rPr>
          <w:rFonts w:ascii="Trebuchet MS" w:hAnsi="Trebuchet MS" w:cs="Times New Roman"/>
          <w:b/>
        </w:rPr>
        <w:t>A</w:t>
      </w:r>
    </w:p>
    <w:p w14:paraId="6403DF60" w14:textId="77777777" w:rsidR="009100C9" w:rsidRPr="009100C9" w:rsidRDefault="009100C9" w:rsidP="00BA06D3">
      <w:pPr>
        <w:jc w:val="center"/>
        <w:rPr>
          <w:rFonts w:ascii="Trebuchet MS" w:hAnsi="Trebuchet MS" w:cs="Times New Roman"/>
          <w:b/>
          <w:sz w:val="10"/>
          <w:szCs w:val="10"/>
        </w:rPr>
      </w:pPr>
    </w:p>
    <w:p w14:paraId="6E2FA2E0" w14:textId="6EC3AE55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 xml:space="preserve">składane na podstawie art. 125 ust. 1 ustawy z dnia 11 września 2019 r.  </w:t>
      </w:r>
      <w:r w:rsidR="003635F6">
        <w:rPr>
          <w:rFonts w:ascii="Trebuchet MS" w:hAnsi="Trebuchet MS" w:cs="Times New Roman"/>
          <w:b/>
        </w:rPr>
        <w:t xml:space="preserve">                      </w:t>
      </w:r>
      <w:r w:rsidRPr="003635F6">
        <w:rPr>
          <w:rFonts w:ascii="Trebuchet MS" w:hAnsi="Trebuchet MS" w:cs="Times New Roman"/>
          <w:b/>
        </w:rPr>
        <w:t xml:space="preserve">Prawo zamówień publicznych (dalej jako: ustawa </w:t>
      </w:r>
      <w:proofErr w:type="spellStart"/>
      <w:r w:rsidRPr="003635F6">
        <w:rPr>
          <w:rFonts w:ascii="Trebuchet MS" w:hAnsi="Trebuchet MS" w:cs="Times New Roman"/>
          <w:b/>
        </w:rPr>
        <w:t>Pzp</w:t>
      </w:r>
      <w:proofErr w:type="spellEnd"/>
      <w:r w:rsidRPr="003635F6">
        <w:rPr>
          <w:rFonts w:ascii="Trebuchet MS" w:hAnsi="Trebuchet MS" w:cs="Times New Roman"/>
          <w:b/>
        </w:rPr>
        <w:t>)</w:t>
      </w:r>
    </w:p>
    <w:p w14:paraId="34886B94" w14:textId="77777777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</w:p>
    <w:p w14:paraId="7093DE82" w14:textId="77777777" w:rsidR="00F4372D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>Nazwa (firma)/imię i nazwisko oraz adres Wykonawcy: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73CC27F2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7A255F87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06CEBE8C" w14:textId="77777777" w:rsidR="000313B3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 reprezentowany przez: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4470C81E" w14:textId="77777777" w:rsidR="00953F36" w:rsidRPr="003635F6" w:rsidRDefault="00953F36" w:rsidP="00953F36">
      <w:pPr>
        <w:tabs>
          <w:tab w:val="right" w:leader="dot" w:pos="9072"/>
        </w:tabs>
        <w:spacing w:before="240" w:after="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35B9F6C6" w14:textId="77777777" w:rsidR="000313B3" w:rsidRPr="003635F6" w:rsidRDefault="000313B3" w:rsidP="00953F36">
      <w:pPr>
        <w:jc w:val="center"/>
        <w:rPr>
          <w:rFonts w:ascii="Trebuchet MS" w:hAnsi="Trebuchet MS" w:cs="Times New Roman"/>
          <w:i/>
          <w:sz w:val="16"/>
          <w:szCs w:val="16"/>
        </w:rPr>
      </w:pPr>
      <w:r w:rsidRPr="003635F6">
        <w:rPr>
          <w:rFonts w:ascii="Trebuchet MS" w:hAnsi="Trebuchet MS" w:cs="Times New Roman"/>
          <w:i/>
          <w:sz w:val="16"/>
          <w:szCs w:val="16"/>
        </w:rPr>
        <w:t>(imię, nazwisko, stanowisko/podstawa do reprezentacji)</w:t>
      </w:r>
    </w:p>
    <w:p w14:paraId="3A3CD588" w14:textId="283CBF9A" w:rsidR="000313B3" w:rsidRPr="003635F6" w:rsidRDefault="000313B3" w:rsidP="00CD77BA">
      <w:pPr>
        <w:tabs>
          <w:tab w:val="right" w:leader="dot" w:pos="9072"/>
        </w:tabs>
        <w:spacing w:before="24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W związku z ubieganiem się o udzielenie zamówienia publicznego 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877E1B" w:rsidRPr="003635F6">
        <w:rPr>
          <w:rFonts w:ascii="Trebuchet MS" w:hAnsi="Trebuchet MS" w:cs="Times New Roman"/>
          <w:b/>
          <w:bCs/>
          <w:sz w:val="20"/>
          <w:szCs w:val="20"/>
        </w:rPr>
        <w:t>Zespół Szkół Centrum Kształcenia Rolniczego im. 1000-lecia Państwa Polskiego w Nakle Śląskim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, którego przedmiotem jest </w:t>
      </w:r>
      <w:r w:rsidR="00877E1B" w:rsidRPr="003635F6">
        <w:rPr>
          <w:rFonts w:ascii="Trebuchet MS" w:hAnsi="Trebuchet MS" w:cs="Times New Roman"/>
          <w:b/>
          <w:sz w:val="20"/>
          <w:szCs w:val="20"/>
        </w:rPr>
        <w:t xml:space="preserve">wykonanie robót budowlanych określonych pn.: </w:t>
      </w:r>
      <w:r w:rsidR="00044639" w:rsidRPr="00044639">
        <w:rPr>
          <w:rFonts w:ascii="Trebuchet MS" w:hAnsi="Trebuchet MS"/>
          <w:b/>
          <w:sz w:val="20"/>
        </w:rPr>
        <w:t>"</w:t>
      </w:r>
      <w:r w:rsidR="00CD77BA" w:rsidRPr="00CD77BA">
        <w:rPr>
          <w:rFonts w:ascii="Trebuchet MS" w:hAnsi="Trebuchet MS"/>
          <w:b/>
          <w:sz w:val="20"/>
        </w:rPr>
        <w:t>„Zakup i dostawa fabrycznie nowego samochodu 7-osobowego</w:t>
      </w:r>
      <w:r w:rsidR="00CD77BA">
        <w:rPr>
          <w:rFonts w:ascii="Trebuchet MS" w:hAnsi="Trebuchet MS"/>
          <w:b/>
          <w:sz w:val="20"/>
        </w:rPr>
        <w:t xml:space="preserve"> </w:t>
      </w:r>
      <w:r w:rsidR="00CD77BA" w:rsidRPr="00CD77BA">
        <w:rPr>
          <w:rFonts w:ascii="Trebuchet MS" w:hAnsi="Trebuchet MS"/>
          <w:b/>
          <w:sz w:val="20"/>
        </w:rPr>
        <w:t>dla Zespołu Szkół Centrum Kształcenia Rolniczego w Nakle Śląskim”</w:t>
      </w:r>
      <w:r w:rsidR="0099304E">
        <w:rPr>
          <w:rFonts w:ascii="Trebuchet MS" w:hAnsi="Trebuchet MS"/>
          <w:b/>
          <w:sz w:val="20"/>
        </w:rPr>
        <w:t xml:space="preserve"> </w:t>
      </w:r>
      <w:r w:rsidRPr="003635F6">
        <w:rPr>
          <w:rFonts w:ascii="Trebuchet MS" w:hAnsi="Trebuchet MS" w:cs="Times New Roman"/>
          <w:sz w:val="20"/>
          <w:szCs w:val="20"/>
        </w:rPr>
        <w:t>składam niniejsze oświadczenie:</w:t>
      </w:r>
    </w:p>
    <w:p w14:paraId="4AD8A6CF" w14:textId="77777777" w:rsidR="000313B3" w:rsidRPr="003635F6" w:rsidRDefault="000313B3" w:rsidP="009F624C">
      <w:pPr>
        <w:pStyle w:val="Akapitzlist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</w:p>
    <w:p w14:paraId="017C986D" w14:textId="77777777" w:rsidR="00382BA9" w:rsidRPr="00382BA9" w:rsidRDefault="000313B3" w:rsidP="00382BA9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i/>
          <w:sz w:val="20"/>
          <w:szCs w:val="20"/>
        </w:rPr>
        <w:t>(jeżeli dotyczy)</w:t>
      </w:r>
      <w:r w:rsidRPr="003635F6">
        <w:rPr>
          <w:rFonts w:ascii="Trebuchet MS" w:hAnsi="Trebuchet MS" w:cs="Times New Roman"/>
          <w:sz w:val="20"/>
          <w:szCs w:val="20"/>
        </w:rPr>
        <w:t xml:space="preserve"> Oświadczam, że zachodzą w stosunku do mnie podstawy wykluczenia z postępowania na podstawie art. …………… ustawy </w:t>
      </w:r>
      <w:proofErr w:type="spellStart"/>
      <w:r w:rsidRPr="00382BA9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82BA9">
        <w:rPr>
          <w:rFonts w:ascii="Trebuchet MS" w:hAnsi="Trebuchet MS" w:cs="Times New Roman"/>
          <w:i/>
          <w:sz w:val="20"/>
          <w:szCs w:val="20"/>
        </w:rPr>
        <w:t xml:space="preserve"> </w:t>
      </w:r>
    </w:p>
    <w:p w14:paraId="3E0F36D9" w14:textId="68B7F6C0" w:rsidR="00382BA9" w:rsidRPr="0055578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18"/>
          <w:szCs w:val="18"/>
        </w:rPr>
      </w:pPr>
      <w:r w:rsidRPr="00555786">
        <w:rPr>
          <w:rFonts w:ascii="Trebuchet MS" w:hAnsi="Trebuchet MS" w:cs="Times New Roman"/>
          <w:i/>
          <w:sz w:val="18"/>
          <w:szCs w:val="18"/>
        </w:rPr>
        <w:t>(podać mającą zastosowanie podstawę wykluczenia spośród wymienionyc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>h w art. 108 ust. 1 pkt 1, 2</w:t>
      </w:r>
      <w:r w:rsidR="00C41EB4" w:rsidRPr="00555786">
        <w:rPr>
          <w:rFonts w:ascii="Trebuchet MS" w:hAnsi="Trebuchet MS" w:cs="Times New Roman"/>
          <w:i/>
          <w:sz w:val="18"/>
          <w:szCs w:val="18"/>
        </w:rPr>
        <w:t xml:space="preserve"> lub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 xml:space="preserve"> 5)</w:t>
      </w:r>
      <w:r w:rsidRPr="00555786">
        <w:rPr>
          <w:rFonts w:ascii="Trebuchet MS" w:hAnsi="Trebuchet MS" w:cs="Times New Roman"/>
          <w:sz w:val="18"/>
          <w:szCs w:val="18"/>
        </w:rPr>
        <w:t xml:space="preserve">. </w:t>
      </w:r>
    </w:p>
    <w:p w14:paraId="4851120D" w14:textId="77777777" w:rsidR="00555786" w:rsidRDefault="00555786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100B0FED" w14:textId="0584878E" w:rsidR="000313B3" w:rsidRPr="003635F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635F6">
        <w:rPr>
          <w:rFonts w:ascii="Trebuchet MS" w:hAnsi="Trebuchet MS" w:cs="Times New Roman"/>
          <w:sz w:val="20"/>
          <w:szCs w:val="20"/>
        </w:rPr>
        <w:t xml:space="preserve"> podjąłem następujące środki naprawcze: 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136EAD93" w14:textId="77777777" w:rsidR="00953F36" w:rsidRPr="003635F6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4F466D2A" w14:textId="68A9A277" w:rsidR="00877E1B" w:rsidRPr="00CD77BA" w:rsidRDefault="00953F36" w:rsidP="00CD77BA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5BD6CAC2" w14:textId="5B9B895D" w:rsidR="00877E1B" w:rsidRPr="003635F6" w:rsidRDefault="00877E1B" w:rsidP="003635F6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57" w:hanging="357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Oświadczam, że następujące podmiotowe środki dowodowe …………………………………………(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</w:t>
      </w:r>
      <w:r w:rsidR="00D71578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 xml:space="preserve"> 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 bezpłatną i ogólnodostępną bazę danych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),</w:t>
      </w:r>
    </w:p>
    <w:p w14:paraId="2C6F940F" w14:textId="77777777" w:rsidR="00D71578" w:rsidRDefault="00D71578" w:rsidP="00D71578">
      <w:pPr>
        <w:pStyle w:val="Akapitzlist"/>
        <w:rPr>
          <w:rFonts w:ascii="Trebuchet MS" w:eastAsia="Times New Roman" w:hAnsi="Trebuchet MS" w:cs="Times New Roman"/>
          <w:i/>
          <w:kern w:val="2"/>
          <w:sz w:val="20"/>
          <w:szCs w:val="20"/>
          <w:lang w:eastAsia="ar-SA"/>
        </w:rPr>
      </w:pPr>
    </w:p>
    <w:p w14:paraId="2ED8E748" w14:textId="3DFE87B9" w:rsidR="00D71578" w:rsidRPr="00CD77BA" w:rsidRDefault="00D71578" w:rsidP="00CD77BA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Oświadczam, że nie podlegam wykluczeniu z postępowania na podstawie art.7 ust.1 ustawy z dnia 13 kwietnia 2022 r. o szczególnych rozwiązaniach w zakresie przeciwdziałania wspieraniu agresji na Ukrainę oraz służących ochronie bezpieczeństwa narodowego </w:t>
      </w:r>
      <w:bookmarkStart w:id="0" w:name="_Hlk133231672"/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(Dz.U. </w:t>
      </w:r>
      <w:r w:rsidR="00BE47E5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z 202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4</w:t>
      </w:r>
      <w:r w:rsidR="0092232F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 r. poz. 1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605</w:t>
      </w:r>
      <w:bookmarkEnd w:id="0"/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)</w:t>
      </w:r>
      <w:r>
        <w:rPr>
          <w:rStyle w:val="Odwoanieprzypisudolnego"/>
          <w:rFonts w:ascii="Trebuchet MS" w:eastAsia="Times New Roman" w:hAnsi="Trebuchet MS" w:cs="Times New Roman"/>
          <w:kern w:val="2"/>
          <w:sz w:val="20"/>
          <w:szCs w:val="20"/>
          <w:lang w:eastAsia="ar-SA"/>
        </w:rPr>
        <w:footnoteReference w:id="1"/>
      </w:r>
    </w:p>
    <w:p w14:paraId="19EB2B07" w14:textId="637DFA64" w:rsidR="00877E1B" w:rsidRPr="00D71578" w:rsidRDefault="00877E1B" w:rsidP="00D715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rebuchet MS" w:eastAsia="Calibri" w:hAnsi="Trebuchet MS" w:cs="Times New Roman"/>
          <w:sz w:val="20"/>
          <w:szCs w:val="20"/>
        </w:rPr>
      </w:pPr>
      <w:r w:rsidRPr="00D71578">
        <w:rPr>
          <w:rFonts w:ascii="Trebuchet MS" w:eastAsia="Calibri" w:hAnsi="Trebuchet MS" w:cs="Times New Roman"/>
          <w:sz w:val="20"/>
          <w:szCs w:val="20"/>
        </w:rPr>
        <w:lastRenderedPageBreak/>
        <w:t>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14:paraId="6CB7B17F" w14:textId="77777777" w:rsidR="00D71578" w:rsidRPr="00D71578" w:rsidRDefault="00D71578" w:rsidP="00D71578">
      <w:pPr>
        <w:pStyle w:val="Akapitzlist"/>
        <w:rPr>
          <w:rFonts w:ascii="Trebuchet MS" w:eastAsia="Calibri" w:hAnsi="Trebuchet MS" w:cs="Times New Roman"/>
          <w:sz w:val="20"/>
          <w:szCs w:val="20"/>
        </w:rPr>
      </w:pPr>
    </w:p>
    <w:p w14:paraId="2BFC6560" w14:textId="0CC9D644" w:rsid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362D9FA2" w14:textId="77777777" w:rsidR="003635F6" w:rsidRP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27A04D22" w14:textId="77777777" w:rsidR="00953F36" w:rsidRPr="003635F6" w:rsidRDefault="00707EDC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20"/>
          <w:szCs w:val="20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dokument należy podpisać kwalifikowanym podpisem elektronicznym</w:t>
      </w:r>
      <w:r w:rsidR="00953F36" w:rsidRPr="003635F6">
        <w:rPr>
          <w:rFonts w:ascii="Trebuchet MS" w:hAnsi="Trebuchet MS" w:cs="Times New Roman"/>
          <w:b/>
          <w:i/>
          <w:sz w:val="18"/>
          <w:szCs w:val="18"/>
        </w:rPr>
        <w:t xml:space="preserve"> </w:t>
      </w:r>
    </w:p>
    <w:p w14:paraId="4BBBCEB8" w14:textId="77777777" w:rsidR="00F4372D" w:rsidRPr="003635F6" w:rsidRDefault="00953F36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  <w:t>lub podpisem zaufanym lub podpisem osobistym</w:t>
      </w:r>
    </w:p>
    <w:p w14:paraId="7EF6399D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przez osobę lub osoby umocowane do złożenia podpisu w imieniu</w:t>
      </w:r>
    </w:p>
    <w:p w14:paraId="470D34E5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410B5B" w:rsidRPr="003635F6">
        <w:rPr>
          <w:rFonts w:ascii="Trebuchet MS" w:hAnsi="Trebuchet MS" w:cs="Times New Roman"/>
          <w:b/>
          <w:i/>
          <w:sz w:val="18"/>
          <w:szCs w:val="18"/>
        </w:rPr>
        <w:t xml:space="preserve">wykonawcy / </w:t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podmiotu oddającego do dyspozycji niezbędne zasoby</w:t>
      </w:r>
    </w:p>
    <w:sectPr w:rsidR="00F4372D" w:rsidRPr="00363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19DD" w14:textId="77777777" w:rsidR="003A0F81" w:rsidRDefault="003A0F81" w:rsidP="00F4372D">
      <w:pPr>
        <w:spacing w:after="0" w:line="240" w:lineRule="auto"/>
      </w:pPr>
      <w:r>
        <w:separator/>
      </w:r>
    </w:p>
  </w:endnote>
  <w:endnote w:type="continuationSeparator" w:id="0">
    <w:p w14:paraId="14E15C82" w14:textId="77777777" w:rsidR="003A0F81" w:rsidRDefault="003A0F81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3505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CF7EA3" w14:textId="77777777" w:rsidR="003F0512" w:rsidRDefault="003F0512" w:rsidP="003F051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A3A62" w14:textId="77777777" w:rsidR="003F0512" w:rsidRDefault="003F0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E11DD" w14:textId="77777777" w:rsidR="003A0F81" w:rsidRDefault="003A0F81" w:rsidP="00F4372D">
      <w:pPr>
        <w:spacing w:after="0" w:line="240" w:lineRule="auto"/>
      </w:pPr>
      <w:r>
        <w:separator/>
      </w:r>
    </w:p>
  </w:footnote>
  <w:footnote w:type="continuationSeparator" w:id="0">
    <w:p w14:paraId="2DCB0000" w14:textId="77777777" w:rsidR="003A0F81" w:rsidRDefault="003A0F81" w:rsidP="00F4372D">
      <w:pPr>
        <w:spacing w:after="0" w:line="240" w:lineRule="auto"/>
      </w:pPr>
      <w:r>
        <w:continuationSeparator/>
      </w:r>
    </w:p>
  </w:footnote>
  <w:footnote w:id="1">
    <w:p w14:paraId="5B32282F" w14:textId="46D2CE44" w:rsidR="00D71578" w:rsidRDefault="00D71578" w:rsidP="00D71578">
      <w:pPr>
        <w:spacing w:after="0" w:line="240" w:lineRule="auto"/>
        <w:jc w:val="both"/>
        <w:rPr>
          <w:rFonts w:ascii="Trebuchet MS" w:hAnsi="Trebuchet MS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rebuchet MS" w:hAnsi="Trebuchet MS"/>
          <w:sz w:val="16"/>
          <w:szCs w:val="16"/>
        </w:rPr>
        <w:t xml:space="preserve">Zgodnie z treścią art. 7 ust. 1 </w:t>
      </w:r>
      <w:r>
        <w:rPr>
          <w:rFonts w:ascii="Trebuchet MS" w:hAnsi="Trebuchet MS" w:cs="Arial"/>
          <w:bCs/>
          <w:sz w:val="16"/>
          <w:szCs w:val="16"/>
        </w:rPr>
        <w:t>ustawy z dnia 13 kwietnia 2022 roku o szczególnych rozwiązaniach w zakresie przeciwdziałania wspieraniu agresji na Ukrainę oraz służących ochronie bezpieczeństwa narodowego</w:t>
      </w:r>
      <w:r>
        <w:rPr>
          <w:rFonts w:ascii="Trebuchet MS" w:hAnsi="Trebuchet MS" w:cs="Arial"/>
          <w:sz w:val="16"/>
          <w:szCs w:val="16"/>
        </w:rPr>
        <w:t xml:space="preserve"> (Dz. U. </w:t>
      </w:r>
      <w:r w:rsidR="00546E0C">
        <w:rPr>
          <w:rFonts w:ascii="Trebuchet MS" w:hAnsi="Trebuchet MS" w:cs="Arial"/>
          <w:sz w:val="16"/>
          <w:szCs w:val="16"/>
        </w:rPr>
        <w:t xml:space="preserve">z 2024, </w:t>
      </w:r>
      <w:r>
        <w:rPr>
          <w:rFonts w:ascii="Trebuchet MS" w:hAnsi="Trebuchet MS" w:cs="Arial"/>
          <w:sz w:val="16"/>
          <w:szCs w:val="16"/>
        </w:rPr>
        <w:t xml:space="preserve">poz. </w:t>
      </w:r>
      <w:r w:rsidR="00546E0C">
        <w:rPr>
          <w:rFonts w:ascii="Trebuchet MS" w:hAnsi="Trebuchet MS" w:cs="Arial"/>
          <w:sz w:val="16"/>
          <w:szCs w:val="16"/>
        </w:rPr>
        <w:t>1605</w:t>
      </w:r>
      <w:r>
        <w:rPr>
          <w:rFonts w:ascii="Trebuchet MS" w:hAnsi="Trebuchet MS" w:cs="Arial"/>
          <w:sz w:val="16"/>
          <w:szCs w:val="16"/>
        </w:rPr>
        <w:t>)</w:t>
      </w:r>
      <w:r>
        <w:rPr>
          <w:rStyle w:val="Odwoanieprzypisudolnego"/>
          <w:rFonts w:ascii="Trebuchet MS" w:hAnsi="Trebuchet MS" w:cs="Arial"/>
          <w:sz w:val="16"/>
          <w:szCs w:val="16"/>
        </w:rPr>
        <w:footnoteRef/>
      </w:r>
      <w:r>
        <w:rPr>
          <w:rFonts w:ascii="Trebuchet MS" w:hAnsi="Trebuchet MS" w:cs="Arial"/>
          <w:sz w:val="16"/>
          <w:szCs w:val="16"/>
        </w:rPr>
        <w:t xml:space="preserve">, z postępowania o udzielenie zamówienia publicznego wyklucza się: </w:t>
      </w:r>
    </w:p>
    <w:p w14:paraId="2E3C8B1C" w14:textId="77777777" w:rsidR="00D71578" w:rsidRDefault="00D71578" w:rsidP="00CD77BA">
      <w:pPr>
        <w:pStyle w:val="Default"/>
        <w:numPr>
          <w:ilvl w:val="0"/>
          <w:numId w:val="4"/>
        </w:numPr>
        <w:ind w:left="426" w:hanging="284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 wymienionego w wykazach określonych </w:t>
      </w:r>
      <w:r>
        <w:rPr>
          <w:rFonts w:ascii="Trebuchet MS" w:hAnsi="Trebuchet MS" w:cs="Arial"/>
          <w:sz w:val="16"/>
          <w:szCs w:val="16"/>
        </w:rPr>
        <w:br/>
        <w:t>w rozporządzeniu  Rady (WE) nr 765/2006</w:t>
      </w:r>
      <w:r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 w:cs="Arial"/>
          <w:sz w:val="16"/>
          <w:szCs w:val="16"/>
        </w:rPr>
        <w:t xml:space="preserve">z dnia 18 maja 2006 r. dotyczącego środków ograniczających w związku z sytuacją na Białorusi i udziałem Białorusi w agresji Rosji wobec Ukrainy (Dz. Urz. UE L 134 z 20.05.2006,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(Dz. Urz. UE L 78 z 17.03.2014,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zm.), zwanego dalej „rozporządzeniem 269/2014”, albo wpisanego na listę na podstawie decyzji w sprawie wpisu na listę rozstrzygającej o zastosowaniu środka, o którym mowa w art. 1 pkt 3 ustawy sankcyjnej,</w:t>
      </w:r>
    </w:p>
    <w:p w14:paraId="63B18A8F" w14:textId="77777777" w:rsidR="00D71578" w:rsidRDefault="00D71578" w:rsidP="00CD77BA">
      <w:pPr>
        <w:pStyle w:val="Default"/>
        <w:numPr>
          <w:ilvl w:val="0"/>
          <w:numId w:val="4"/>
        </w:numPr>
        <w:ind w:left="426" w:hanging="284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(tj. Dz. U. z 2022 r. poz. 593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sankcyjnej,</w:t>
      </w:r>
    </w:p>
    <w:p w14:paraId="2D1D848A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</w:pPr>
      <w:r>
        <w:rPr>
          <w:rFonts w:ascii="Trebuchet MS" w:hAnsi="Trebuchet MS" w:cs="Arial"/>
          <w:sz w:val="16"/>
          <w:szCs w:val="16"/>
        </w:rPr>
        <w:t>wykonawcę oraz uczestnika konkursu, którego jednostką dominującą w rozumieniu art. 3 ust. 1 pkt 37 ustawy z dnia 29 września 1994 r. o rachunkowości (tj. 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0D3CA4"/>
    <w:multiLevelType w:val="hybridMultilevel"/>
    <w:tmpl w:val="16065858"/>
    <w:lvl w:ilvl="0" w:tplc="9B8A7A10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9993">
    <w:abstractNumId w:val="0"/>
  </w:num>
  <w:num w:numId="2" w16cid:durableId="1396658848">
    <w:abstractNumId w:val="1"/>
  </w:num>
  <w:num w:numId="3" w16cid:durableId="1015811662">
    <w:abstractNumId w:val="0"/>
  </w:num>
  <w:num w:numId="4" w16cid:durableId="2107292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13B3"/>
    <w:rsid w:val="00044639"/>
    <w:rsid w:val="00070782"/>
    <w:rsid w:val="000C027F"/>
    <w:rsid w:val="00120B12"/>
    <w:rsid w:val="00152593"/>
    <w:rsid w:val="0017161E"/>
    <w:rsid w:val="001A6380"/>
    <w:rsid w:val="001A6464"/>
    <w:rsid w:val="001C54FC"/>
    <w:rsid w:val="002064C5"/>
    <w:rsid w:val="002701B0"/>
    <w:rsid w:val="002C3705"/>
    <w:rsid w:val="00317E7A"/>
    <w:rsid w:val="003363A6"/>
    <w:rsid w:val="003468E4"/>
    <w:rsid w:val="003635F6"/>
    <w:rsid w:val="00372A69"/>
    <w:rsid w:val="00382BA9"/>
    <w:rsid w:val="003854CA"/>
    <w:rsid w:val="003A0F81"/>
    <w:rsid w:val="003B264A"/>
    <w:rsid w:val="003B7B0C"/>
    <w:rsid w:val="003D2952"/>
    <w:rsid w:val="003D6ADE"/>
    <w:rsid w:val="003E06B9"/>
    <w:rsid w:val="003E22C2"/>
    <w:rsid w:val="003F0512"/>
    <w:rsid w:val="00410B5B"/>
    <w:rsid w:val="00426F6F"/>
    <w:rsid w:val="004D0598"/>
    <w:rsid w:val="0050094B"/>
    <w:rsid w:val="00503357"/>
    <w:rsid w:val="00546E0C"/>
    <w:rsid w:val="00547C86"/>
    <w:rsid w:val="00555786"/>
    <w:rsid w:val="00590050"/>
    <w:rsid w:val="005A5F8C"/>
    <w:rsid w:val="005C3DE5"/>
    <w:rsid w:val="005E4B82"/>
    <w:rsid w:val="00626C58"/>
    <w:rsid w:val="00651429"/>
    <w:rsid w:val="00672A7E"/>
    <w:rsid w:val="00695CA8"/>
    <w:rsid w:val="006C5F91"/>
    <w:rsid w:val="006C6CEF"/>
    <w:rsid w:val="006E1841"/>
    <w:rsid w:val="00707EDC"/>
    <w:rsid w:val="007C1845"/>
    <w:rsid w:val="008051DB"/>
    <w:rsid w:val="00873F21"/>
    <w:rsid w:val="00877E1B"/>
    <w:rsid w:val="008814F6"/>
    <w:rsid w:val="008D1611"/>
    <w:rsid w:val="009100C9"/>
    <w:rsid w:val="0092232F"/>
    <w:rsid w:val="00933653"/>
    <w:rsid w:val="00953F36"/>
    <w:rsid w:val="0099304E"/>
    <w:rsid w:val="009B4786"/>
    <w:rsid w:val="009F624C"/>
    <w:rsid w:val="00A128C3"/>
    <w:rsid w:val="00A64DD5"/>
    <w:rsid w:val="00A71CEC"/>
    <w:rsid w:val="00AD3C30"/>
    <w:rsid w:val="00AD5022"/>
    <w:rsid w:val="00B03522"/>
    <w:rsid w:val="00B4039F"/>
    <w:rsid w:val="00B6797D"/>
    <w:rsid w:val="00BA06D3"/>
    <w:rsid w:val="00BE47E5"/>
    <w:rsid w:val="00C41EB4"/>
    <w:rsid w:val="00CA2D74"/>
    <w:rsid w:val="00CA2F76"/>
    <w:rsid w:val="00CC5670"/>
    <w:rsid w:val="00CC7D1B"/>
    <w:rsid w:val="00CD0152"/>
    <w:rsid w:val="00CD77BA"/>
    <w:rsid w:val="00D06C85"/>
    <w:rsid w:val="00D545D1"/>
    <w:rsid w:val="00D71578"/>
    <w:rsid w:val="00D82F6D"/>
    <w:rsid w:val="00DA33A9"/>
    <w:rsid w:val="00DB2BB7"/>
    <w:rsid w:val="00DE568E"/>
    <w:rsid w:val="00E0075B"/>
    <w:rsid w:val="00E65D09"/>
    <w:rsid w:val="00E666E5"/>
    <w:rsid w:val="00F315B9"/>
    <w:rsid w:val="00F4372D"/>
    <w:rsid w:val="00F87BF0"/>
    <w:rsid w:val="00FA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DDEA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31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Lukasz Nolewajka</cp:lastModifiedBy>
  <cp:revision>7</cp:revision>
  <cp:lastPrinted>2024-04-22T11:28:00Z</cp:lastPrinted>
  <dcterms:created xsi:type="dcterms:W3CDTF">2025-06-04T20:27:00Z</dcterms:created>
  <dcterms:modified xsi:type="dcterms:W3CDTF">2025-12-06T10:07:00Z</dcterms:modified>
</cp:coreProperties>
</file>